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6E" w:rsidRDefault="002E0BEE" w:rsidP="002E0BE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2E0BEE">
        <w:rPr>
          <w:rFonts w:ascii="Arial" w:eastAsia="Times New Roman" w:hAnsi="Arial" w:cs="Arial"/>
          <w:sz w:val="20"/>
          <w:szCs w:val="20"/>
          <w:lang w:eastAsia="ru-RU"/>
        </w:rPr>
        <w:t>Добрый день.</w:t>
      </w:r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Обычная практика моей работы следующая – я без всяких предварительных условий выполняю пилотную часть проекта и предоставляю ее Вам для рассмотрения. Убедившись в моих возможностях, скорости и качестве работы, Вы принимаете решение о сотрудничестве со </w:t>
      </w:r>
      <w:r w:rsidR="00186C50" w:rsidRPr="002E0BEE">
        <w:rPr>
          <w:rFonts w:ascii="Arial" w:eastAsia="Times New Roman" w:hAnsi="Arial" w:cs="Arial"/>
          <w:sz w:val="20"/>
          <w:szCs w:val="20"/>
          <w:lang w:eastAsia="ru-RU"/>
        </w:rPr>
        <w:t>мной,</w:t>
      </w:r>
      <w:r w:rsidRPr="002E0BEE">
        <w:rPr>
          <w:rFonts w:ascii="Arial" w:eastAsia="Times New Roman" w:hAnsi="Arial" w:cs="Arial"/>
          <w:sz w:val="20"/>
          <w:szCs w:val="20"/>
          <w:lang w:eastAsia="ru-RU"/>
        </w:rPr>
        <w:t xml:space="preserve"> и мы оговариваем все условия.</w:t>
      </w:r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  <w:t>Если такой подход Вас устраивает – подтвердите по e-mail или звонком. Укажите наиболее интересные для Вас идеи в качестве пилотной части проекта.</w:t>
      </w:r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  <w:t>Я являюсь партнером Microsoft (Organization Partner ID: 1473479) и использую новейшие технологии создания порталов на ASP.NET 2.0, 3.0 и MS SQL Server 20</w:t>
      </w:r>
      <w:r w:rsidR="00186C50">
        <w:rPr>
          <w:rFonts w:ascii="Arial" w:eastAsia="Times New Roman" w:hAnsi="Arial" w:cs="Arial"/>
          <w:sz w:val="20"/>
          <w:szCs w:val="20"/>
          <w:lang w:eastAsia="ru-RU"/>
        </w:rPr>
        <w:t>05, которые подтверждены дипло</w:t>
      </w:r>
      <w:r w:rsidRPr="002E0BEE">
        <w:rPr>
          <w:rFonts w:ascii="Arial" w:eastAsia="Times New Roman" w:hAnsi="Arial" w:cs="Arial"/>
          <w:sz w:val="20"/>
          <w:szCs w:val="20"/>
          <w:lang w:eastAsia="ru-RU"/>
        </w:rPr>
        <w:t>мами.</w:t>
      </w:r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  <w:t>Мои текущие проекты:</w:t>
      </w:r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Самая свежая разработка интернет магазина использует технологии, выпущенные 1 февраля, - </w:t>
      </w:r>
      <w:hyperlink r:id="rId4" w:tgtFrame="_blank" w:history="1">
        <w:r w:rsidRPr="002E0BE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http://e-trade-plaza.iiteco.com/.</w:t>
        </w:r>
      </w:hyperlink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Проект в сфере управления финансами после недельной разработки </w:t>
      </w:r>
      <w:hyperlink r:id="rId5" w:tgtFrame="_blank" w:history="1">
        <w:r w:rsidRPr="002E0BE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http://group.iiteco.ru/</w:t>
        </w:r>
      </w:hyperlink>
      <w:r w:rsidRPr="002E0BEE">
        <w:rPr>
          <w:rFonts w:ascii="Arial" w:eastAsia="Times New Roman" w:hAnsi="Arial" w:cs="Arial"/>
          <w:sz w:val="20"/>
          <w:szCs w:val="20"/>
          <w:lang w:eastAsia="ru-RU"/>
        </w:rPr>
        <w:t xml:space="preserve">, на заглавной странице указано, что можно испробовать. </w:t>
      </w:r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Вот ссылка на пилотную работу </w:t>
      </w:r>
      <w:hyperlink r:id="rId6" w:tgtFrame="_blank" w:history="1">
        <w:r w:rsidRPr="002E0BE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http://infomed.iiteco.ru/.</w:t>
        </w:r>
      </w:hyperlink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Пилотная работа по сайту знакомств. Глянуть можно сюда </w:t>
      </w:r>
      <w:hyperlink r:id="rId7" w:tgtFrame="_blank" w:history="1">
        <w:r w:rsidRPr="002E0BE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http://acquaintances.iiteco.ru/.</w:t>
        </w:r>
      </w:hyperlink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Развитие этого проекта, может заинтересовать Вас полным построением на принципах портала (есть и пример чата) - </w:t>
      </w:r>
      <w:hyperlink r:id="rId8" w:tgtFrame="_blank" w:history="1">
        <w:r w:rsidRPr="002E0BE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http://yanov.iiteco.net/</w:t>
        </w:r>
      </w:hyperlink>
      <w:r w:rsidRPr="002E0BEE">
        <w:rPr>
          <w:rFonts w:ascii="Arial" w:eastAsia="Times New Roman" w:hAnsi="Arial" w:cs="Arial"/>
          <w:sz w:val="20"/>
          <w:szCs w:val="20"/>
          <w:lang w:eastAsia="ru-RU"/>
        </w:rPr>
        <w:t xml:space="preserve"> интересно значительным развитием средств персонализации. Для зарегистрированных пользователей появится значок инструментов в левом верхнем углу, который вызывает персонализацию страницы.</w:t>
      </w:r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  <w:t>В этих проектах почти все имена являются и логинами, а пароли образованы по принципу - первым идет знак равно (=), далее логин с учетом регистров и русских или английских букв. Если пароль получается менее 7 символов, то он добивается до 7 знаками равно (=).</w:t>
      </w:r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  <w:t>В поиске задействован только целевой пол. Остальные поля для вида.</w:t>
      </w:r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  <w:t>Можно заводить и новых пользователей. Контроль данных достаточно строгий - по сложности пароля, отсутствию дубликатов Логинов и мыла. Для пробы наличия на сайте нескольких пользователей можно входить под разными логинами и с одного компьютера, т.к. стандартно сеанс длится 20 мин, то иногда можно попасть в незавершенный сеанс (логин не будет требоваться) и наблюдать несколько пользователей в системе.</w:t>
      </w:r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Проект по управлению блогами - </w:t>
      </w:r>
      <w:hyperlink r:id="rId9" w:tgtFrame="_blank" w:history="1">
        <w:r w:rsidRPr="002E0BE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http://blog.iiteco.net/</w:t>
        </w:r>
      </w:hyperlink>
      <w:r w:rsidRPr="002E0BEE">
        <w:rPr>
          <w:rFonts w:ascii="Arial" w:eastAsia="Times New Roman" w:hAnsi="Arial" w:cs="Arial"/>
          <w:sz w:val="20"/>
          <w:szCs w:val="20"/>
          <w:lang w:eastAsia="ru-RU"/>
        </w:rPr>
        <w:t xml:space="preserve"> (разработка велась 4 часа), логин Alice пароль =AliceAlice для просмотра, можно зарегистрироваться и самому. Интересен активным использованием Web Parts.</w:t>
      </w:r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БД управляемой структуры для подбора ипотечной программы </w:t>
      </w:r>
      <w:hyperlink r:id="rId10" w:tgtFrame="_blank" w:history="1">
        <w:r w:rsidRPr="002E0BE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http://mortgage-service.iiteco.ru/.</w:t>
        </w:r>
      </w:hyperlink>
      <w:r w:rsidRPr="002E0BEE">
        <w:rPr>
          <w:rFonts w:ascii="Arial" w:eastAsia="Times New Roman" w:hAnsi="Arial" w:cs="Arial"/>
          <w:sz w:val="20"/>
          <w:szCs w:val="20"/>
          <w:lang w:eastAsia="ru-RU"/>
        </w:rPr>
        <w:t xml:space="preserve"> Управление структурой БД и запроса доступно, если войти с логином Администратор и паролем =Администратор (знак равно первый символ пароля далее с заглавной буквы) в раздел управления сайтом.</w:t>
      </w:r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Мой главный текущий проект, и доступен тут </w:t>
      </w:r>
      <w:hyperlink r:id="rId11" w:tgtFrame="_blank" w:history="1">
        <w:r w:rsidRPr="002E0BE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http://iiteco.ru/</w:t>
        </w:r>
      </w:hyperlink>
      <w:r w:rsidRPr="002E0BEE">
        <w:rPr>
          <w:rFonts w:ascii="Arial" w:eastAsia="Times New Roman" w:hAnsi="Arial" w:cs="Arial"/>
          <w:sz w:val="20"/>
          <w:szCs w:val="20"/>
          <w:lang w:eastAsia="ru-RU"/>
        </w:rPr>
        <w:t>, находится в стадии разработки и отладки, можно зарегистрироваться и попробовать интерфейсы.</w:t>
      </w:r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2E0BEE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Предложение к проекту размещения баннеров и каталога ссылок - </w:t>
      </w:r>
      <w:hyperlink r:id="rId12" w:tgtFrame="_blank" w:history="1">
        <w:r w:rsidRPr="002E0BE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http://baner.iiteco.ru/HTMLPage.htm</w:t>
        </w:r>
      </w:hyperlink>
      <w:r w:rsidRPr="002E0BEE">
        <w:rPr>
          <w:rFonts w:ascii="Arial" w:eastAsia="Times New Roman" w:hAnsi="Arial" w:cs="Arial"/>
          <w:sz w:val="20"/>
          <w:szCs w:val="20"/>
          <w:lang w:eastAsia="ru-RU"/>
        </w:rPr>
        <w:t>, может представлять интерес наличие upload картинок в БД.</w:t>
      </w:r>
    </w:p>
    <w:p w:rsidR="002E0BEE" w:rsidRPr="002E0BEE" w:rsidRDefault="0099096E" w:rsidP="002E0BE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E0BE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E0BEE" w:rsidRPr="002E0BEE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Пример каталога продукции </w:t>
      </w:r>
      <w:hyperlink r:id="rId13" w:tgtFrame="_blank" w:history="1">
        <w:r w:rsidR="002E0BEE" w:rsidRPr="002E0BE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http://bnetworks.iiteco.com/.</w:t>
        </w:r>
      </w:hyperlink>
      <w:r w:rsidR="002E0BEE" w:rsidRPr="002E0BEE">
        <w:rPr>
          <w:rFonts w:ascii="Arial" w:eastAsia="Times New Roman" w:hAnsi="Arial" w:cs="Arial"/>
          <w:sz w:val="20"/>
          <w:szCs w:val="20"/>
          <w:lang w:eastAsia="ru-RU"/>
        </w:rPr>
        <w:t xml:space="preserve"> Наполнение есть в разделе «Продукция» и «Сервисы», а при щелчке по листьям дерева загрузятся соответствующие продукты.</w:t>
      </w:r>
      <w:r w:rsidR="002E0BEE" w:rsidRPr="002E0BEE">
        <w:rPr>
          <w:rFonts w:ascii="Arial" w:eastAsia="Times New Roman" w:hAnsi="Arial" w:cs="Arial"/>
          <w:sz w:val="20"/>
          <w:szCs w:val="20"/>
          <w:lang w:eastAsia="ru-RU"/>
        </w:rPr>
        <w:br/>
      </w:r>
      <w:r w:rsidR="002E0BEE" w:rsidRPr="002E0BEE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Небольшое решение на чистом DHTML по этой ссылке </w:t>
      </w:r>
      <w:hyperlink r:id="rId14" w:tgtFrame="_blank" w:history="1">
        <w:r w:rsidR="002E0BEE" w:rsidRPr="002E0BE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http://agrico.iiteco.ru/</w:t>
        </w:r>
      </w:hyperlink>
      <w:r w:rsidR="002E0BEE" w:rsidRPr="002E0BEE">
        <w:rPr>
          <w:rFonts w:ascii="Arial" w:eastAsia="Times New Roman" w:hAnsi="Arial" w:cs="Arial"/>
          <w:sz w:val="20"/>
          <w:szCs w:val="20"/>
          <w:lang w:eastAsia="ru-RU"/>
        </w:rPr>
        <w:br/>
      </w:r>
      <w:r w:rsidR="002E0BEE" w:rsidRPr="002E0BEE">
        <w:rPr>
          <w:rFonts w:ascii="Arial" w:eastAsia="Times New Roman" w:hAnsi="Arial" w:cs="Arial"/>
          <w:sz w:val="20"/>
          <w:szCs w:val="20"/>
          <w:lang w:eastAsia="ru-RU"/>
        </w:rPr>
        <w:br/>
      </w:r>
      <w:r w:rsidR="002E0BEE" w:rsidRPr="002E0BEE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Все проекты выполнены на ASP.NET 2.0 и используют MS SQL Server 2005. Решение на предложенных мною платформах, является наиболее передовым на сегодняшний день. Оно уже готово и к развитию для использования под Windows Vista и .NET Framework 3.0. Масштабирование, надежность, безопасность и управляемость являются фундаментами этих платформ.</w:t>
      </w:r>
      <w:r w:rsidR="002E0BEE" w:rsidRPr="002E0BEE">
        <w:rPr>
          <w:rFonts w:ascii="Arial" w:eastAsia="Times New Roman" w:hAnsi="Arial" w:cs="Arial"/>
          <w:sz w:val="20"/>
          <w:szCs w:val="20"/>
          <w:lang w:eastAsia="ru-RU"/>
        </w:rPr>
        <w:br/>
      </w:r>
      <w:r w:rsidR="002E0BEE" w:rsidRPr="002E0BEE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При этом разработка может вестись, как отталкиваясь от Ваших идей с постепенной доводкой, так и (более дешевый вариант) с разработкой нами детального ТЗ, его доводкой и последующей реализацией (тут, так же, возможны последующие изменения и доработки). </w:t>
      </w:r>
      <w:r w:rsidR="002E0BEE" w:rsidRPr="002E0BEE">
        <w:rPr>
          <w:rFonts w:ascii="Arial" w:eastAsia="Times New Roman" w:hAnsi="Arial" w:cs="Arial"/>
          <w:sz w:val="20"/>
          <w:szCs w:val="20"/>
          <w:lang w:eastAsia="ru-RU"/>
        </w:rPr>
        <w:br/>
      </w:r>
      <w:r w:rsidR="002E0BEE" w:rsidRPr="002E0BEE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Я являюсь индивидуальным предпринимателем, сведения обо мне в этом качестве есть на сайте </w:t>
      </w:r>
      <w:hyperlink r:id="rId15" w:tgtFrame="_blank" w:history="1">
        <w:r w:rsidR="002E0BEE" w:rsidRPr="002E0BE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http://iiteco.ru/</w:t>
        </w:r>
      </w:hyperlink>
      <w:r w:rsidR="002E0BEE" w:rsidRPr="002E0BEE">
        <w:rPr>
          <w:rFonts w:ascii="Arial" w:eastAsia="Times New Roman" w:hAnsi="Arial" w:cs="Arial"/>
          <w:sz w:val="20"/>
          <w:szCs w:val="20"/>
          <w:lang w:eastAsia="ru-RU"/>
        </w:rPr>
        <w:t xml:space="preserve"> в меню Контакты.</w:t>
      </w:r>
      <w:r w:rsidR="002E0BEE" w:rsidRPr="002E0BEE">
        <w:rPr>
          <w:rFonts w:ascii="Arial" w:eastAsia="Times New Roman" w:hAnsi="Arial" w:cs="Arial"/>
          <w:sz w:val="20"/>
          <w:szCs w:val="20"/>
          <w:lang w:eastAsia="ru-RU"/>
        </w:rPr>
        <w:br/>
      </w:r>
      <w:r w:rsidR="002E0BEE" w:rsidRPr="002E0BEE">
        <w:rPr>
          <w:rFonts w:ascii="Arial" w:eastAsia="Times New Roman" w:hAnsi="Arial" w:cs="Arial"/>
          <w:sz w:val="20"/>
          <w:szCs w:val="20"/>
          <w:lang w:eastAsia="ru-RU"/>
        </w:rPr>
        <w:br/>
        <w:t>С уважением,</w:t>
      </w:r>
      <w:r w:rsidR="002E0BEE" w:rsidRPr="002E0BEE">
        <w:rPr>
          <w:rFonts w:ascii="Arial" w:eastAsia="Times New Roman" w:hAnsi="Arial" w:cs="Arial"/>
          <w:sz w:val="20"/>
          <w:szCs w:val="20"/>
          <w:lang w:eastAsia="ru-RU"/>
        </w:rPr>
        <w:br/>
        <w:t>Дмитрий Егоров</w:t>
      </w:r>
      <w:r w:rsidR="002E0BEE" w:rsidRPr="002E0BEE">
        <w:rPr>
          <w:rFonts w:ascii="Arial" w:eastAsia="Times New Roman" w:hAnsi="Arial" w:cs="Arial"/>
          <w:sz w:val="20"/>
          <w:szCs w:val="20"/>
          <w:lang w:eastAsia="ru-RU"/>
        </w:rPr>
        <w:br/>
      </w:r>
      <w:r w:rsidR="002E0BEE" w:rsidRPr="002E0BEE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e-mail: </w:t>
      </w:r>
      <w:hyperlink r:id="rId16" w:history="1">
        <w:r w:rsidR="002E0BEE" w:rsidRPr="002E0BEE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degorov@iiTeco.ru</w:t>
        </w:r>
      </w:hyperlink>
      <w:r w:rsidR="002E0BEE" w:rsidRPr="002E0BEE">
        <w:rPr>
          <w:rFonts w:ascii="Arial" w:eastAsia="Times New Roman" w:hAnsi="Arial" w:cs="Arial"/>
          <w:sz w:val="20"/>
          <w:szCs w:val="20"/>
          <w:lang w:eastAsia="ru-RU"/>
        </w:rPr>
        <w:br/>
        <w:t>тел. +7 (495) 318-1531, моб. +7 (495) 999-6201</w:t>
      </w:r>
    </w:p>
    <w:p w:rsidR="00282CEF" w:rsidRDefault="00706967">
      <w:r w:rsidRPr="00706967">
        <w:t>тел. +38 (0482</w:t>
      </w:r>
      <w:r>
        <w:rPr>
          <w:lang w:val="en-US"/>
        </w:rPr>
        <w:t>)</w:t>
      </w:r>
      <w:r w:rsidRPr="00706967">
        <w:t xml:space="preserve"> 63-1055</w:t>
      </w:r>
    </w:p>
    <w:sectPr w:rsidR="00282CEF" w:rsidSect="0028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efaultTabStop w:val="708"/>
  <w:characterSpacingControl w:val="doNotCompress"/>
  <w:compat/>
  <w:rsids>
    <w:rsidRoot w:val="002E0BEE"/>
    <w:rsid w:val="00186C50"/>
    <w:rsid w:val="00282CEF"/>
    <w:rsid w:val="002E0BEE"/>
    <w:rsid w:val="00481B72"/>
    <w:rsid w:val="006B16C2"/>
    <w:rsid w:val="00706967"/>
    <w:rsid w:val="00990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0B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4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ov.iiteco.net/" TargetMode="External"/><Relationship Id="rId13" Type="http://schemas.openxmlformats.org/officeDocument/2006/relationships/hyperlink" Target="http://bnetworks.iiteco.com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cquaintances.iiteco.ru/" TargetMode="External"/><Relationship Id="rId12" Type="http://schemas.openxmlformats.org/officeDocument/2006/relationships/hyperlink" Target="http://baner.iiteco.ru/HTMLPage.ht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degorov@iiTeco.ru" TargetMode="External"/><Relationship Id="rId1" Type="http://schemas.openxmlformats.org/officeDocument/2006/relationships/styles" Target="styles.xml"/><Relationship Id="rId6" Type="http://schemas.openxmlformats.org/officeDocument/2006/relationships/hyperlink" Target="http://infomed.iiteco.ru/" TargetMode="External"/><Relationship Id="rId11" Type="http://schemas.openxmlformats.org/officeDocument/2006/relationships/hyperlink" Target="http://iiteco.ru/" TargetMode="External"/><Relationship Id="rId5" Type="http://schemas.openxmlformats.org/officeDocument/2006/relationships/hyperlink" Target="http://group.iiteco.ru/" TargetMode="External"/><Relationship Id="rId15" Type="http://schemas.openxmlformats.org/officeDocument/2006/relationships/hyperlink" Target="http://iiteco.ru/" TargetMode="External"/><Relationship Id="rId10" Type="http://schemas.openxmlformats.org/officeDocument/2006/relationships/hyperlink" Target="http://mortgage-service.iiteco.ru/" TargetMode="External"/><Relationship Id="rId4" Type="http://schemas.openxmlformats.org/officeDocument/2006/relationships/hyperlink" Target="http://e-trade-plaza.iiteco.com/" TargetMode="External"/><Relationship Id="rId9" Type="http://schemas.openxmlformats.org/officeDocument/2006/relationships/hyperlink" Target="http://blog.iiteco.net/" TargetMode="External"/><Relationship Id="rId14" Type="http://schemas.openxmlformats.org/officeDocument/2006/relationships/hyperlink" Target="http://agrico.iitec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704</Words>
  <Characters>4013</Characters>
  <Application>Microsoft Office Word</Application>
  <DocSecurity>0</DocSecurity>
  <Lines>33</Lines>
  <Paragraphs>9</Paragraphs>
  <ScaleCrop>false</ScaleCrop>
  <Company>ИП Егоров Д.Ю.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Егоров</dc:creator>
  <cp:lastModifiedBy>Дмитрий Егоров</cp:lastModifiedBy>
  <cp:revision>5</cp:revision>
  <dcterms:created xsi:type="dcterms:W3CDTF">2007-07-21T14:28:00Z</dcterms:created>
  <dcterms:modified xsi:type="dcterms:W3CDTF">2007-08-08T06:44:00Z</dcterms:modified>
</cp:coreProperties>
</file>